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3F" w:rsidRDefault="000945A9" w:rsidP="00B5023F">
      <w:pPr>
        <w:pStyle w:val="Heading2"/>
        <w:jc w:val="center"/>
        <w:rPr>
          <w:rFonts w:asciiTheme="minorHAnsi" w:hAnsiTheme="minorHAnsi"/>
          <w:color w:val="1F497D" w:themeColor="text2"/>
          <w:sz w:val="32"/>
          <w:szCs w:val="32"/>
        </w:rPr>
      </w:pPr>
      <w:r>
        <w:rPr>
          <w:rFonts w:asciiTheme="minorHAnsi" w:hAnsiTheme="minorHAnsi"/>
          <w:color w:val="1F497D" w:themeColor="text2"/>
          <w:sz w:val="32"/>
          <w:szCs w:val="32"/>
        </w:rPr>
        <w:t xml:space="preserve">How to Import </w:t>
      </w:r>
      <w:r w:rsidR="00BC1A8B">
        <w:rPr>
          <w:rFonts w:asciiTheme="minorHAnsi" w:hAnsiTheme="minorHAnsi"/>
          <w:color w:val="1F497D" w:themeColor="text2"/>
          <w:sz w:val="32"/>
          <w:szCs w:val="32"/>
        </w:rPr>
        <w:t xml:space="preserve">the Required Orientation Quiz Template </w:t>
      </w:r>
      <w:r w:rsidR="00BC1A8B">
        <w:rPr>
          <w:rFonts w:asciiTheme="minorHAnsi" w:hAnsiTheme="minorHAnsi"/>
          <w:color w:val="1F497D" w:themeColor="text2"/>
          <w:sz w:val="32"/>
          <w:szCs w:val="32"/>
        </w:rPr>
        <w:br/>
        <w:t xml:space="preserve">into Your Blackboard Site </w:t>
      </w:r>
    </w:p>
    <w:p w:rsidR="00BC1A8B" w:rsidRPr="00BC1A8B" w:rsidRDefault="00BC1A8B" w:rsidP="00BC1A8B"/>
    <w:p w:rsidR="00B5023F" w:rsidRPr="00544932" w:rsidRDefault="00B5023F" w:rsidP="00B5023F">
      <w:pPr>
        <w:contextualSpacing/>
        <w:rPr>
          <w:sz w:val="2"/>
        </w:rPr>
      </w:pPr>
    </w:p>
    <w:p w:rsidR="00B5023F" w:rsidRDefault="000945A9" w:rsidP="00B5023F">
      <w:pPr>
        <w:rPr>
          <w:rFonts w:cs="Arial"/>
          <w:color w:val="000000"/>
          <w:sz w:val="24"/>
          <w:szCs w:val="24"/>
        </w:rPr>
      </w:pPr>
      <w:r>
        <w:rPr>
          <w:rFonts w:cs="Arial"/>
          <w:color w:val="000000"/>
          <w:sz w:val="24"/>
          <w:szCs w:val="24"/>
        </w:rPr>
        <w:t xml:space="preserve">In order to import </w:t>
      </w:r>
      <w:r w:rsidR="00BC1A8B">
        <w:rPr>
          <w:rFonts w:cs="Arial"/>
          <w:color w:val="000000"/>
          <w:sz w:val="24"/>
          <w:szCs w:val="24"/>
        </w:rPr>
        <w:t>the required orientation quiz template into your course site, please follow the directions below</w:t>
      </w:r>
      <w:r>
        <w:rPr>
          <w:rFonts w:cs="Arial"/>
          <w:color w:val="000000"/>
          <w:sz w:val="24"/>
          <w:szCs w:val="24"/>
        </w:rPr>
        <w:t>.</w:t>
      </w:r>
      <w:r w:rsidR="008D7968">
        <w:rPr>
          <w:rFonts w:cs="Arial"/>
          <w:color w:val="000000"/>
          <w:sz w:val="24"/>
          <w:szCs w:val="24"/>
        </w:rPr>
        <w:t xml:space="preserve">  Please note that once you complete the steps below and have successfully imported the quiz template into your course site, you will have to edit the quiz to make it accurate and appropriate for your students.</w:t>
      </w:r>
    </w:p>
    <w:p w:rsidR="000E7788" w:rsidRDefault="00BC1A8B" w:rsidP="000945A9">
      <w:pPr>
        <w:pStyle w:val="ListParagraph"/>
        <w:numPr>
          <w:ilvl w:val="0"/>
          <w:numId w:val="1"/>
        </w:numPr>
        <w:rPr>
          <w:rFonts w:cs="Arial"/>
          <w:color w:val="000000"/>
          <w:sz w:val="24"/>
          <w:szCs w:val="24"/>
        </w:rPr>
      </w:pPr>
      <w:r>
        <w:rPr>
          <w:rFonts w:cs="Arial"/>
          <w:color w:val="000000"/>
          <w:sz w:val="24"/>
          <w:szCs w:val="24"/>
        </w:rPr>
        <w:t xml:space="preserve">Available via email or posted on the Faculty section of the </w:t>
      </w:r>
      <w:hyperlink r:id="rId5" w:history="1">
        <w:r w:rsidRPr="00A2464E">
          <w:rPr>
            <w:rStyle w:val="Hyperlink"/>
            <w:rFonts w:cs="Arial"/>
            <w:sz w:val="24"/>
            <w:szCs w:val="24"/>
          </w:rPr>
          <w:t>Cougar’s Den</w:t>
        </w:r>
      </w:hyperlink>
      <w:r>
        <w:rPr>
          <w:rFonts w:cs="Arial"/>
          <w:color w:val="000000"/>
          <w:sz w:val="24"/>
          <w:szCs w:val="24"/>
        </w:rPr>
        <w:t xml:space="preserve">, the correct orientation quiz export file for your course (online, hybrid, or web-assisted) needs to be saved </w:t>
      </w:r>
      <w:r w:rsidR="000945A9">
        <w:rPr>
          <w:rFonts w:cs="Arial"/>
          <w:color w:val="000000"/>
          <w:sz w:val="24"/>
          <w:szCs w:val="24"/>
        </w:rPr>
        <w:t>on your computer.</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Open an Internet Browser of your choice.</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 xml:space="preserve">Access the course site </w:t>
      </w:r>
      <w:r w:rsidR="00B373F7">
        <w:rPr>
          <w:rFonts w:cs="Arial"/>
          <w:color w:val="000000"/>
          <w:sz w:val="24"/>
          <w:szCs w:val="24"/>
        </w:rPr>
        <w:t xml:space="preserve">to which </w:t>
      </w:r>
      <w:r>
        <w:rPr>
          <w:rFonts w:cs="Arial"/>
          <w:color w:val="000000"/>
          <w:sz w:val="24"/>
          <w:szCs w:val="24"/>
        </w:rPr>
        <w:t xml:space="preserve">you would like </w:t>
      </w:r>
      <w:r w:rsidR="00B373F7">
        <w:rPr>
          <w:rFonts w:cs="Arial"/>
          <w:color w:val="000000"/>
          <w:sz w:val="24"/>
          <w:szCs w:val="24"/>
        </w:rPr>
        <w:t xml:space="preserve">to add the </w:t>
      </w:r>
      <w:r>
        <w:rPr>
          <w:rFonts w:cs="Arial"/>
          <w:color w:val="000000"/>
          <w:sz w:val="24"/>
          <w:szCs w:val="24"/>
        </w:rPr>
        <w:t>test.</w:t>
      </w:r>
    </w:p>
    <w:p w:rsidR="000945A9" w:rsidRDefault="00A2464E" w:rsidP="000945A9">
      <w:pPr>
        <w:pStyle w:val="ListParagraph"/>
        <w:numPr>
          <w:ilvl w:val="0"/>
          <w:numId w:val="1"/>
        </w:numPr>
        <w:rPr>
          <w:rFonts w:cs="Arial"/>
          <w:color w:val="000000"/>
          <w:sz w:val="24"/>
          <w:szCs w:val="24"/>
        </w:rPr>
      </w:pPr>
      <w:r>
        <w:rPr>
          <w:rFonts w:cs="Arial"/>
          <w:color w:val="000000"/>
          <w:sz w:val="24"/>
          <w:szCs w:val="24"/>
        </w:rPr>
        <w:t>C</w:t>
      </w:r>
      <w:r w:rsidR="000945A9">
        <w:rPr>
          <w:rFonts w:cs="Arial"/>
          <w:color w:val="000000"/>
          <w:sz w:val="24"/>
          <w:szCs w:val="24"/>
        </w:rPr>
        <w:t xml:space="preserve">lick on the </w:t>
      </w:r>
      <w:r w:rsidR="000945A9" w:rsidRPr="00543165">
        <w:rPr>
          <w:rFonts w:cs="Arial"/>
          <w:b/>
          <w:color w:val="000000"/>
          <w:sz w:val="24"/>
          <w:szCs w:val="24"/>
        </w:rPr>
        <w:t>Control Panel</w:t>
      </w:r>
      <w:r w:rsidR="000945A9">
        <w:rPr>
          <w:rFonts w:cs="Arial"/>
          <w:color w:val="000000"/>
          <w:sz w:val="24"/>
          <w:szCs w:val="24"/>
        </w:rPr>
        <w:t>.</w:t>
      </w:r>
    </w:p>
    <w:p w:rsidR="000945A9" w:rsidRDefault="008F46A0" w:rsidP="000945A9">
      <w:pPr>
        <w:pStyle w:val="ListParagraph"/>
        <w:numPr>
          <w:ilvl w:val="0"/>
          <w:numId w:val="1"/>
        </w:numPr>
        <w:rPr>
          <w:rFonts w:cs="Arial"/>
          <w:color w:val="000000"/>
          <w:sz w:val="24"/>
          <w:szCs w:val="24"/>
        </w:rPr>
      </w:pPr>
      <w:r>
        <w:rPr>
          <w:rFonts w:cs="Arial"/>
          <w:color w:val="000000"/>
          <w:sz w:val="24"/>
          <w:szCs w:val="24"/>
        </w:rPr>
        <w:t xml:space="preserve">Under the </w:t>
      </w:r>
      <w:r w:rsidRPr="008F46A0">
        <w:rPr>
          <w:rFonts w:cs="Arial"/>
          <w:b/>
          <w:color w:val="000000"/>
          <w:sz w:val="24"/>
          <w:szCs w:val="24"/>
        </w:rPr>
        <w:t>Course Tools</w:t>
      </w:r>
      <w:r>
        <w:rPr>
          <w:rFonts w:cs="Arial"/>
          <w:color w:val="000000"/>
          <w:sz w:val="24"/>
          <w:szCs w:val="24"/>
        </w:rPr>
        <w:t xml:space="preserve"> link, c</w:t>
      </w:r>
      <w:r w:rsidR="000945A9">
        <w:rPr>
          <w:rFonts w:cs="Arial"/>
          <w:color w:val="000000"/>
          <w:sz w:val="24"/>
          <w:szCs w:val="24"/>
        </w:rPr>
        <w:t xml:space="preserve">lick </w:t>
      </w:r>
      <w:r w:rsidR="000945A9" w:rsidRPr="00543165">
        <w:rPr>
          <w:rFonts w:cs="Arial"/>
          <w:b/>
          <w:color w:val="000000"/>
          <w:sz w:val="24"/>
          <w:szCs w:val="24"/>
        </w:rPr>
        <w:t>Test</w:t>
      </w:r>
      <w:r w:rsidR="00543165">
        <w:rPr>
          <w:rFonts w:cs="Arial"/>
          <w:b/>
          <w:color w:val="000000"/>
          <w:sz w:val="24"/>
          <w:szCs w:val="24"/>
        </w:rPr>
        <w:t>s</w:t>
      </w:r>
      <w:r w:rsidR="000945A9" w:rsidRPr="00543165">
        <w:rPr>
          <w:rFonts w:cs="Arial"/>
          <w:b/>
          <w:color w:val="000000"/>
          <w:sz w:val="24"/>
          <w:szCs w:val="24"/>
        </w:rPr>
        <w:t>, Surveys, and Pools</w:t>
      </w:r>
      <w:r w:rsidR="000945A9">
        <w:rPr>
          <w:rFonts w:cs="Arial"/>
          <w:color w:val="000000"/>
          <w:sz w:val="24"/>
          <w:szCs w:val="24"/>
        </w:rPr>
        <w:t>.</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 xml:space="preserve">Click </w:t>
      </w:r>
      <w:r w:rsidRPr="00543165">
        <w:rPr>
          <w:rFonts w:cs="Arial"/>
          <w:b/>
          <w:color w:val="000000"/>
          <w:sz w:val="24"/>
          <w:szCs w:val="24"/>
        </w:rPr>
        <w:t>Test</w:t>
      </w:r>
      <w:r w:rsidR="00543165">
        <w:rPr>
          <w:rFonts w:cs="Arial"/>
          <w:b/>
          <w:color w:val="000000"/>
          <w:sz w:val="24"/>
          <w:szCs w:val="24"/>
        </w:rPr>
        <w:t>s</w:t>
      </w:r>
      <w:r>
        <w:rPr>
          <w:rFonts w:cs="Arial"/>
          <w:color w:val="000000"/>
          <w:sz w:val="24"/>
          <w:szCs w:val="24"/>
        </w:rPr>
        <w:t>.</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 xml:space="preserve">Click the </w:t>
      </w:r>
      <w:r w:rsidRPr="00543165">
        <w:rPr>
          <w:rFonts w:cs="Arial"/>
          <w:b/>
          <w:color w:val="000000"/>
          <w:sz w:val="24"/>
          <w:szCs w:val="24"/>
        </w:rPr>
        <w:t>Import Test</w:t>
      </w:r>
      <w:r>
        <w:rPr>
          <w:rFonts w:cs="Arial"/>
          <w:color w:val="000000"/>
          <w:sz w:val="24"/>
          <w:szCs w:val="24"/>
        </w:rPr>
        <w:t xml:space="preserve"> button.</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 xml:space="preserve">Click the </w:t>
      </w:r>
      <w:r w:rsidRPr="00543165">
        <w:rPr>
          <w:rFonts w:cs="Arial"/>
          <w:b/>
          <w:color w:val="000000"/>
          <w:sz w:val="24"/>
          <w:szCs w:val="24"/>
        </w:rPr>
        <w:t>Browse My Computer</w:t>
      </w:r>
      <w:r>
        <w:rPr>
          <w:rFonts w:cs="Arial"/>
          <w:color w:val="000000"/>
          <w:sz w:val="24"/>
          <w:szCs w:val="24"/>
        </w:rPr>
        <w:t xml:space="preserve"> button.</w:t>
      </w:r>
    </w:p>
    <w:p w:rsidR="000945A9" w:rsidRDefault="000945A9" w:rsidP="000945A9">
      <w:pPr>
        <w:pStyle w:val="ListParagraph"/>
        <w:numPr>
          <w:ilvl w:val="0"/>
          <w:numId w:val="1"/>
        </w:numPr>
        <w:rPr>
          <w:rFonts w:cs="Arial"/>
          <w:color w:val="000000"/>
          <w:sz w:val="24"/>
          <w:szCs w:val="24"/>
        </w:rPr>
      </w:pPr>
      <w:r>
        <w:rPr>
          <w:rFonts w:cs="Arial"/>
          <w:color w:val="000000"/>
          <w:sz w:val="24"/>
          <w:szCs w:val="24"/>
        </w:rPr>
        <w:t xml:space="preserve">When the </w:t>
      </w:r>
      <w:r w:rsidRPr="00543165">
        <w:rPr>
          <w:rFonts w:cs="Arial"/>
          <w:b/>
          <w:color w:val="000000"/>
          <w:sz w:val="24"/>
          <w:szCs w:val="24"/>
        </w:rPr>
        <w:t>File Upload</w:t>
      </w:r>
      <w:r>
        <w:rPr>
          <w:rFonts w:cs="Arial"/>
          <w:color w:val="000000"/>
          <w:sz w:val="24"/>
          <w:szCs w:val="24"/>
        </w:rPr>
        <w:t xml:space="preserve"> box appears</w:t>
      </w:r>
      <w:r w:rsidR="00B373F7">
        <w:rPr>
          <w:rFonts w:cs="Arial"/>
          <w:color w:val="000000"/>
          <w:sz w:val="24"/>
          <w:szCs w:val="24"/>
        </w:rPr>
        <w:t>,</w:t>
      </w:r>
      <w:r w:rsidR="00543165">
        <w:rPr>
          <w:rFonts w:cs="Arial"/>
          <w:color w:val="000000"/>
          <w:sz w:val="24"/>
          <w:szCs w:val="24"/>
        </w:rPr>
        <w:t xml:space="preserve"> locate and select the </w:t>
      </w:r>
      <w:r w:rsidR="00A2464E">
        <w:rPr>
          <w:rFonts w:cs="Arial"/>
          <w:color w:val="000000"/>
          <w:sz w:val="24"/>
          <w:szCs w:val="24"/>
        </w:rPr>
        <w:t>orientation quiz template file</w:t>
      </w:r>
      <w:r w:rsidR="00543165">
        <w:rPr>
          <w:rFonts w:cs="Arial"/>
          <w:color w:val="000000"/>
          <w:sz w:val="24"/>
          <w:szCs w:val="24"/>
        </w:rPr>
        <w:t xml:space="preserve"> you would like imported.</w:t>
      </w:r>
    </w:p>
    <w:p w:rsidR="00543165" w:rsidRDefault="00543165" w:rsidP="000945A9">
      <w:pPr>
        <w:pStyle w:val="ListParagraph"/>
        <w:numPr>
          <w:ilvl w:val="0"/>
          <w:numId w:val="1"/>
        </w:numPr>
        <w:rPr>
          <w:rFonts w:cs="Arial"/>
          <w:color w:val="000000"/>
          <w:sz w:val="24"/>
          <w:szCs w:val="24"/>
        </w:rPr>
      </w:pPr>
      <w:r>
        <w:rPr>
          <w:rFonts w:cs="Arial"/>
          <w:color w:val="000000"/>
          <w:sz w:val="24"/>
          <w:szCs w:val="24"/>
        </w:rPr>
        <w:t xml:space="preserve">Click </w:t>
      </w:r>
      <w:r w:rsidRPr="00543165">
        <w:rPr>
          <w:rFonts w:cs="Arial"/>
          <w:b/>
          <w:color w:val="000000"/>
          <w:sz w:val="24"/>
          <w:szCs w:val="24"/>
        </w:rPr>
        <w:t>Open</w:t>
      </w:r>
      <w:r>
        <w:rPr>
          <w:rFonts w:cs="Arial"/>
          <w:color w:val="000000"/>
          <w:sz w:val="24"/>
          <w:szCs w:val="24"/>
        </w:rPr>
        <w:t>.</w:t>
      </w:r>
    </w:p>
    <w:p w:rsidR="00543165" w:rsidRDefault="00543165" w:rsidP="000945A9">
      <w:pPr>
        <w:pStyle w:val="ListParagraph"/>
        <w:numPr>
          <w:ilvl w:val="0"/>
          <w:numId w:val="1"/>
        </w:numPr>
        <w:rPr>
          <w:rFonts w:cs="Arial"/>
          <w:color w:val="000000"/>
          <w:sz w:val="24"/>
          <w:szCs w:val="24"/>
        </w:rPr>
      </w:pPr>
      <w:r>
        <w:rPr>
          <w:rFonts w:cs="Arial"/>
          <w:color w:val="000000"/>
          <w:sz w:val="24"/>
          <w:szCs w:val="24"/>
        </w:rPr>
        <w:t xml:space="preserve">Click </w:t>
      </w:r>
      <w:r w:rsidRPr="00543165">
        <w:rPr>
          <w:rFonts w:cs="Arial"/>
          <w:b/>
          <w:color w:val="000000"/>
          <w:sz w:val="24"/>
          <w:szCs w:val="24"/>
        </w:rPr>
        <w:t>Submit</w:t>
      </w:r>
      <w:r>
        <w:rPr>
          <w:rFonts w:cs="Arial"/>
          <w:color w:val="000000"/>
          <w:sz w:val="24"/>
          <w:szCs w:val="24"/>
        </w:rPr>
        <w:t>.</w:t>
      </w:r>
    </w:p>
    <w:p w:rsidR="00543165" w:rsidRDefault="00543165" w:rsidP="000945A9">
      <w:pPr>
        <w:pStyle w:val="ListParagraph"/>
        <w:numPr>
          <w:ilvl w:val="0"/>
          <w:numId w:val="1"/>
        </w:numPr>
        <w:rPr>
          <w:rFonts w:cs="Arial"/>
          <w:color w:val="000000"/>
          <w:sz w:val="24"/>
          <w:szCs w:val="24"/>
        </w:rPr>
      </w:pPr>
      <w:r>
        <w:rPr>
          <w:rFonts w:cs="Arial"/>
          <w:color w:val="000000"/>
          <w:sz w:val="24"/>
          <w:szCs w:val="24"/>
        </w:rPr>
        <w:t xml:space="preserve">When the </w:t>
      </w:r>
      <w:r w:rsidRPr="00543165">
        <w:rPr>
          <w:rFonts w:cs="Arial"/>
          <w:b/>
          <w:color w:val="000000"/>
          <w:sz w:val="24"/>
          <w:szCs w:val="24"/>
        </w:rPr>
        <w:t>Test Import Complete</w:t>
      </w:r>
      <w:r>
        <w:rPr>
          <w:rFonts w:cs="Arial"/>
          <w:color w:val="000000"/>
          <w:sz w:val="24"/>
          <w:szCs w:val="24"/>
        </w:rPr>
        <w:t xml:space="preserve"> page appears, click </w:t>
      </w:r>
      <w:r w:rsidRPr="00543165">
        <w:rPr>
          <w:rFonts w:cs="Arial"/>
          <w:b/>
          <w:color w:val="000000"/>
          <w:sz w:val="24"/>
          <w:szCs w:val="24"/>
        </w:rPr>
        <w:t>OK</w:t>
      </w:r>
      <w:r>
        <w:rPr>
          <w:rFonts w:cs="Arial"/>
          <w:color w:val="000000"/>
          <w:sz w:val="24"/>
          <w:szCs w:val="24"/>
        </w:rPr>
        <w:t>.</w:t>
      </w:r>
    </w:p>
    <w:p w:rsidR="00543165" w:rsidRPr="00543165" w:rsidRDefault="00543165" w:rsidP="00543165">
      <w:pPr>
        <w:pStyle w:val="ListParagraph"/>
        <w:numPr>
          <w:ilvl w:val="0"/>
          <w:numId w:val="1"/>
        </w:numPr>
        <w:rPr>
          <w:rFonts w:cs="Arial"/>
          <w:color w:val="000000"/>
          <w:sz w:val="24"/>
          <w:szCs w:val="24"/>
        </w:rPr>
      </w:pPr>
      <w:r>
        <w:rPr>
          <w:rFonts w:cs="Arial"/>
          <w:color w:val="000000"/>
          <w:sz w:val="24"/>
          <w:szCs w:val="24"/>
        </w:rPr>
        <w:t xml:space="preserve">The </w:t>
      </w:r>
      <w:r w:rsidR="00A2464E">
        <w:rPr>
          <w:rFonts w:cs="Arial"/>
          <w:color w:val="000000"/>
          <w:sz w:val="24"/>
          <w:szCs w:val="24"/>
        </w:rPr>
        <w:t>orientation quiz template</w:t>
      </w:r>
      <w:r>
        <w:rPr>
          <w:rFonts w:cs="Arial"/>
          <w:color w:val="000000"/>
          <w:sz w:val="24"/>
          <w:szCs w:val="24"/>
        </w:rPr>
        <w:t xml:space="preserve"> will now be listed on the </w:t>
      </w:r>
      <w:r w:rsidRPr="00543165">
        <w:rPr>
          <w:rFonts w:cs="Arial"/>
          <w:b/>
          <w:color w:val="000000"/>
          <w:sz w:val="24"/>
          <w:szCs w:val="24"/>
        </w:rPr>
        <w:t>Tests</w:t>
      </w:r>
      <w:r>
        <w:rPr>
          <w:rFonts w:cs="Arial"/>
          <w:color w:val="000000"/>
          <w:sz w:val="24"/>
          <w:szCs w:val="24"/>
        </w:rPr>
        <w:t xml:space="preserve"> page and is ready to be </w:t>
      </w:r>
      <w:r w:rsidR="00A2464E">
        <w:rPr>
          <w:rFonts w:cs="Arial"/>
          <w:color w:val="000000"/>
          <w:sz w:val="24"/>
          <w:szCs w:val="24"/>
        </w:rPr>
        <w:t xml:space="preserve">edited and </w:t>
      </w:r>
      <w:hyperlink r:id="rId6" w:history="1">
        <w:r w:rsidRPr="00543165">
          <w:rPr>
            <w:rStyle w:val="Hyperlink"/>
            <w:rFonts w:cs="Arial"/>
            <w:sz w:val="24"/>
            <w:szCs w:val="24"/>
          </w:rPr>
          <w:t>launched</w:t>
        </w:r>
      </w:hyperlink>
      <w:r>
        <w:rPr>
          <w:rFonts w:cs="Arial"/>
          <w:color w:val="000000"/>
          <w:sz w:val="24"/>
          <w:szCs w:val="24"/>
        </w:rPr>
        <w:t>.</w:t>
      </w:r>
    </w:p>
    <w:sectPr w:rsidR="00543165" w:rsidRPr="00543165" w:rsidSect="000E7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12E"/>
    <w:multiLevelType w:val="hybridMultilevel"/>
    <w:tmpl w:val="86AE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23F"/>
    <w:rsid w:val="000945A9"/>
    <w:rsid w:val="000E7788"/>
    <w:rsid w:val="002B3DB8"/>
    <w:rsid w:val="00333AA0"/>
    <w:rsid w:val="00503D2B"/>
    <w:rsid w:val="00543165"/>
    <w:rsid w:val="007E0635"/>
    <w:rsid w:val="008301D1"/>
    <w:rsid w:val="00836EC3"/>
    <w:rsid w:val="008D7968"/>
    <w:rsid w:val="008F46A0"/>
    <w:rsid w:val="00920C0D"/>
    <w:rsid w:val="009C6524"/>
    <w:rsid w:val="00A2464E"/>
    <w:rsid w:val="00B373F7"/>
    <w:rsid w:val="00B5023F"/>
    <w:rsid w:val="00BC1A8B"/>
    <w:rsid w:val="00C501D3"/>
    <w:rsid w:val="00D9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3F"/>
  </w:style>
  <w:style w:type="paragraph" w:styleId="Heading2">
    <w:name w:val="heading 2"/>
    <w:basedOn w:val="Normal"/>
    <w:next w:val="Normal"/>
    <w:link w:val="Heading2Char"/>
    <w:uiPriority w:val="9"/>
    <w:unhideWhenUsed/>
    <w:qFormat/>
    <w:rsid w:val="00B50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2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023F"/>
    <w:pPr>
      <w:ind w:left="720"/>
      <w:contextualSpacing/>
    </w:pPr>
  </w:style>
  <w:style w:type="character" w:styleId="Hyperlink">
    <w:name w:val="Hyperlink"/>
    <w:basedOn w:val="DefaultParagraphFont"/>
    <w:uiPriority w:val="99"/>
    <w:unhideWhenUsed/>
    <w:rsid w:val="00B502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c.edu/distanceeducation/cougarsden/faculty/tutorials/files/how_to_add_launch_a_test.pdf" TargetMode="External"/><Relationship Id="rId5" Type="http://schemas.openxmlformats.org/officeDocument/2006/relationships/hyperlink" Target="http://www.cccc.edu/distanceeducation/cougarsden/faculty/tu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6</cp:revision>
  <cp:lastPrinted>2011-08-09T19:56:00Z</cp:lastPrinted>
  <dcterms:created xsi:type="dcterms:W3CDTF">2011-08-09T19:53:00Z</dcterms:created>
  <dcterms:modified xsi:type="dcterms:W3CDTF">2011-08-11T13:16:00Z</dcterms:modified>
</cp:coreProperties>
</file>